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BCDC2" w14:textId="77777777" w:rsidR="00877661" w:rsidRDefault="00877661" w:rsidP="00877661">
      <w:pPr>
        <w:rPr>
          <w:lang w:val="en-US"/>
        </w:rPr>
      </w:pPr>
      <w:r>
        <w:rPr>
          <w:lang w:val="en-US"/>
        </w:rPr>
        <w:t xml:space="preserve">Are you looking for a </w:t>
      </w:r>
      <w:r w:rsidRPr="007C2520">
        <w:rPr>
          <w:b/>
          <w:bCs/>
          <w:lang w:val="en-US"/>
        </w:rPr>
        <w:t>flat for rent in Kolkata</w:t>
      </w:r>
      <w:r>
        <w:rPr>
          <w:lang w:val="en-US"/>
        </w:rPr>
        <w:t xml:space="preserve"> ? Here you will find many </w:t>
      </w:r>
      <w:r w:rsidRPr="007C2520">
        <w:rPr>
          <w:b/>
          <w:bCs/>
          <w:lang w:val="en-US"/>
        </w:rPr>
        <w:t>1 bedroom for rent</w:t>
      </w:r>
      <w:r>
        <w:rPr>
          <w:lang w:val="en-US"/>
        </w:rPr>
        <w:t xml:space="preserve"> , </w:t>
      </w:r>
      <w:r w:rsidRPr="007C2520">
        <w:rPr>
          <w:b/>
          <w:bCs/>
          <w:lang w:val="en-US"/>
        </w:rPr>
        <w:t>2 bedroom for rent</w:t>
      </w:r>
      <w:r>
        <w:rPr>
          <w:lang w:val="en-US"/>
        </w:rPr>
        <w:t xml:space="preserve"> and even </w:t>
      </w:r>
      <w:r w:rsidRPr="0045482D">
        <w:rPr>
          <w:b/>
          <w:bCs/>
          <w:lang w:val="en-US"/>
        </w:rPr>
        <w:t>3 bedroom for rent</w:t>
      </w:r>
      <w:r>
        <w:rPr>
          <w:lang w:val="en-US"/>
        </w:rPr>
        <w:t xml:space="preserve">. We have </w:t>
      </w:r>
      <w:r w:rsidRPr="0045482D">
        <w:rPr>
          <w:b/>
          <w:bCs/>
          <w:lang w:val="en-US"/>
        </w:rPr>
        <w:t>furnished flats for rent</w:t>
      </w:r>
      <w:r>
        <w:rPr>
          <w:lang w:val="en-US"/>
        </w:rPr>
        <w:t xml:space="preserve"> as well as </w:t>
      </w:r>
      <w:r w:rsidRPr="0045482D">
        <w:rPr>
          <w:b/>
          <w:bCs/>
          <w:lang w:val="en-US"/>
        </w:rPr>
        <w:t>unfurnished flat for rent in Kolkata</w:t>
      </w:r>
      <w:r>
        <w:rPr>
          <w:lang w:val="en-US"/>
        </w:rPr>
        <w:t xml:space="preserve">. Do check out similar </w:t>
      </w:r>
      <w:r w:rsidRPr="0045482D">
        <w:rPr>
          <w:b/>
          <w:bCs/>
          <w:lang w:val="en-US"/>
        </w:rPr>
        <w:t>apartments for rent in Kolkata</w:t>
      </w:r>
      <w:r>
        <w:rPr>
          <w:lang w:val="en-US"/>
        </w:rPr>
        <w:t xml:space="preserve"> in our website. This particular flat is a 2</w:t>
      </w:r>
      <w:r w:rsidRPr="0045482D">
        <w:rPr>
          <w:b/>
          <w:bCs/>
          <w:lang w:val="en-US"/>
        </w:rPr>
        <w:t xml:space="preserve"> BHK flat in Kolkata</w:t>
      </w:r>
      <w:r>
        <w:rPr>
          <w:lang w:val="en-US"/>
        </w:rPr>
        <w:t xml:space="preserve">. </w:t>
      </w:r>
    </w:p>
    <w:p w14:paraId="6FD4007A" w14:textId="77777777" w:rsidR="00877661" w:rsidRDefault="00877661" w:rsidP="00877661">
      <w:bookmarkStart w:id="0" w:name="_Hlk197609022"/>
      <w:r>
        <w:t xml:space="preserve">Check us on eight triple seven six one eight double one zero. </w:t>
      </w:r>
    </w:p>
    <w:p w14:paraId="33232BFA" w14:textId="550F3E5A" w:rsidR="00877661" w:rsidRDefault="00877661" w:rsidP="00877661">
      <w:r>
        <w:t xml:space="preserve">Property No.: </w:t>
      </w:r>
      <w:r>
        <w:t>1383</w:t>
      </w:r>
    </w:p>
    <w:p w14:paraId="675ADFC6" w14:textId="2A088D2D" w:rsidR="00877661" w:rsidRDefault="00877661" w:rsidP="00877661">
      <w:r>
        <w:t xml:space="preserve">Purpose:  </w:t>
      </w:r>
      <w:r>
        <w:t>Rent</w:t>
      </w:r>
    </w:p>
    <w:p w14:paraId="2447937C" w14:textId="58E2C614" w:rsidR="00877661" w:rsidRDefault="00877661" w:rsidP="00877661">
      <w:r>
        <w:t xml:space="preserve">Location: </w:t>
      </w:r>
      <w:r w:rsidR="008A2EB1">
        <w:t>Shyamnagar</w:t>
      </w:r>
    </w:p>
    <w:p w14:paraId="68F1CCBE" w14:textId="0ED5D2B9" w:rsidR="00877661" w:rsidRDefault="00877661" w:rsidP="00877661">
      <w:r>
        <w:t xml:space="preserve">BHK: </w:t>
      </w:r>
      <w:r w:rsidR="008A2EB1">
        <w:t>2</w:t>
      </w:r>
    </w:p>
    <w:p w14:paraId="1F4886EB" w14:textId="3C01B46F" w:rsidR="00877661" w:rsidRDefault="00877661" w:rsidP="00877661">
      <w:r>
        <w:t xml:space="preserve">Toilet: </w:t>
      </w:r>
      <w:r w:rsidR="008A2EB1">
        <w:t>1</w:t>
      </w:r>
    </w:p>
    <w:p w14:paraId="3C6C9C72" w14:textId="2873ED21" w:rsidR="00877661" w:rsidRDefault="00877661" w:rsidP="00877661">
      <w:r>
        <w:t xml:space="preserve">Balcony: </w:t>
      </w:r>
      <w:r w:rsidR="008A2EB1">
        <w:t>1</w:t>
      </w:r>
    </w:p>
    <w:p w14:paraId="2DBA884C" w14:textId="4B10D8D3" w:rsidR="00877661" w:rsidRDefault="00877661" w:rsidP="00877661">
      <w:r>
        <w:t xml:space="preserve">SBUA: Approx. </w:t>
      </w:r>
      <w:r w:rsidR="008A2EB1">
        <w:t>650</w:t>
      </w:r>
      <w:r>
        <w:t xml:space="preserve"> sq.ft.</w:t>
      </w:r>
    </w:p>
    <w:p w14:paraId="680B9F01" w14:textId="144CDBA1" w:rsidR="00877661" w:rsidRDefault="00877661" w:rsidP="00877661">
      <w:r>
        <w:t xml:space="preserve">Airport: </w:t>
      </w:r>
      <w:r w:rsidR="008A2EB1">
        <w:t>15 minutes</w:t>
      </w:r>
    </w:p>
    <w:p w14:paraId="20DFC993" w14:textId="7CDBFF12" w:rsidR="00877661" w:rsidRDefault="00877661" w:rsidP="00877661">
      <w:r>
        <w:t xml:space="preserve">Entrance Facing:  </w:t>
      </w:r>
      <w:r w:rsidR="008A2EB1">
        <w:t>West Facing</w:t>
      </w:r>
    </w:p>
    <w:p w14:paraId="4444C892" w14:textId="7F411FB9" w:rsidR="00877661" w:rsidRDefault="00877661" w:rsidP="00877661">
      <w:r>
        <w:t xml:space="preserve">Floor &amp; G Plus: </w:t>
      </w:r>
      <w:r w:rsidR="008A2EB1">
        <w:t xml:space="preserve">Ground </w:t>
      </w:r>
      <w:r>
        <w:t>Floor In G+</w:t>
      </w:r>
      <w:r w:rsidR="008A2EB1">
        <w:t>2</w:t>
      </w:r>
    </w:p>
    <w:p w14:paraId="1DCF5D69" w14:textId="3C10438E" w:rsidR="00877661" w:rsidRDefault="00877661" w:rsidP="00877661">
      <w:r>
        <w:t xml:space="preserve">Facilities/ Advantages : </w:t>
      </w:r>
      <w:r w:rsidR="00E3409C" w:rsidRPr="00E3409C">
        <w:t>Semi Furnished includes AC, lights, fans. Marble Flooring, West Facing.</w:t>
      </w:r>
      <w:r w:rsidR="00E3409C">
        <w:t xml:space="preserve"> </w:t>
      </w:r>
      <w:r w:rsidR="00E3409C" w:rsidRPr="00E3409C">
        <w:t>Open Parking, No Lift, No Security.</w:t>
      </w:r>
      <w:r w:rsidR="00E3409C">
        <w:t xml:space="preserve"> </w:t>
      </w:r>
    </w:p>
    <w:p w14:paraId="373F4CDA" w14:textId="5F86AC82" w:rsidR="00877661" w:rsidRDefault="00877661" w:rsidP="00877661">
      <w:r>
        <w:t xml:space="preserve"> Value: </w:t>
      </w:r>
      <w:r w:rsidR="00E3409C">
        <w:t>Rs. 15K and 2 months deposit.</w:t>
      </w:r>
    </w:p>
    <w:bookmarkEnd w:id="0"/>
    <w:p w14:paraId="5FB9E5C7" w14:textId="13F147A6" w:rsidR="008560D3" w:rsidRDefault="00877661" w:rsidP="00877661">
      <w:r>
        <w:rPr>
          <w:b/>
          <w:bCs/>
          <w:lang w:val="en-US"/>
        </w:rPr>
        <w:t>#rentflat, #rentflatinkolkata, #rentaflat, #flatrental, #cheapapartmentsnearme, #furnishedapartmentforrent, #1bhk, #2bhk, #3bhk, #1bedroomflat #2bedroomflat, #3bedroomflat</w:t>
      </w:r>
    </w:p>
    <w:sectPr w:rsidR="00856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78"/>
    <w:rsid w:val="00150900"/>
    <w:rsid w:val="008560D3"/>
    <w:rsid w:val="00877661"/>
    <w:rsid w:val="008A2EB1"/>
    <w:rsid w:val="00AF1378"/>
    <w:rsid w:val="00CB448A"/>
    <w:rsid w:val="00E3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2D816"/>
  <w15:chartTrackingRefBased/>
  <w15:docId w15:val="{67977206-2087-463C-9B7A-D000147F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661"/>
  </w:style>
  <w:style w:type="paragraph" w:styleId="Heading1">
    <w:name w:val="heading 1"/>
    <w:basedOn w:val="Normal"/>
    <w:next w:val="Normal"/>
    <w:link w:val="Heading1Char"/>
    <w:uiPriority w:val="9"/>
    <w:qFormat/>
    <w:rsid w:val="00AF1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3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3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3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3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3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3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3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3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Pallavi Ruia</dc:creator>
  <cp:keywords/>
  <dc:description/>
  <cp:lastModifiedBy>Pallavi Ruia</cp:lastModifiedBy>
  <cp:revision>4</cp:revision>
  <dcterms:created xsi:type="dcterms:W3CDTF">2025-05-24T06:36:00Z</dcterms:created>
  <dcterms:modified xsi:type="dcterms:W3CDTF">2025-05-24T06:37:00Z</dcterms:modified>
</cp:coreProperties>
</file>